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65" w:rsidRDefault="00EF793C">
      <w:pPr>
        <w:pStyle w:val="1"/>
        <w:rPr>
          <w:rFonts w:eastAsia="Times New Roman"/>
        </w:rPr>
      </w:pPr>
      <w:r>
        <w:rPr>
          <w:rFonts w:eastAsia="Times New Roman"/>
        </w:rPr>
        <w:t>Агентский договор по перевозке грузов (агент - индивидуальный предприниматель)</w:t>
      </w:r>
    </w:p>
    <w:p w:rsidR="006D5C65" w:rsidRDefault="005D466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D5C65" w:rsidRDefault="00EF793C">
      <w:pPr>
        <w:pStyle w:val="a3"/>
        <w:divId w:val="1630435538"/>
      </w:pPr>
      <w:r>
        <w:t>Агентский договор по перевозке грузов</w:t>
      </w:r>
    </w:p>
    <w:p w:rsidR="006D5C65" w:rsidRDefault="00EF793C">
      <w:pPr>
        <w:pStyle w:val="a3"/>
        <w:divId w:val="1630435538"/>
      </w:pPr>
      <w:r>
        <w:t>(агент - индивидуальный предприниматель)</w:t>
      </w:r>
    </w:p>
    <w:p w:rsidR="006D5C65" w:rsidRDefault="00EF793C">
      <w:pPr>
        <w:pStyle w:val="a3"/>
        <w:divId w:val="1630435538"/>
      </w:pPr>
      <w:r>
        <w:t>[место заключения договора]</w:t>
      </w:r>
    </w:p>
    <w:p w:rsidR="006D5C65" w:rsidRDefault="00EF793C">
      <w:pPr>
        <w:pStyle w:val="a3"/>
        <w:divId w:val="1630435538"/>
      </w:pPr>
      <w:r>
        <w:t>[число, месяц, год]</w:t>
      </w:r>
    </w:p>
    <w:p w:rsidR="006D5C65" w:rsidRDefault="00EF793C">
      <w:pPr>
        <w:pStyle w:val="a3"/>
        <w:divId w:val="1630435538"/>
      </w:pPr>
      <w:r>
        <w:t>[Наименование организации], в лице [должность, Ф. И. О.], действующего на основании [Устава, положения, доверенности], именуемое в дальнейшем "Принципал", с одной стороны, и гражданин РФ [Ф. И. О.], являющийся индивидуальным предпринимателем, свидетельство о государственной регистрации N [значение] от [число, месяц, год], выданное [указать наименование регистрирующего органа], именуемый в дальнейшем "Агент", с другой стороны, а вместе именуемые "Стороны", заключили договор о нижеследующем:</w:t>
      </w:r>
    </w:p>
    <w:p w:rsidR="006D5C65" w:rsidRDefault="00EF793C">
      <w:pPr>
        <w:pStyle w:val="h3"/>
        <w:divId w:val="1630435538"/>
      </w:pPr>
      <w:r>
        <w:t>1. Предмет договора</w:t>
      </w:r>
    </w:p>
    <w:p w:rsidR="006D5C65" w:rsidRDefault="00EF793C">
      <w:pPr>
        <w:pStyle w:val="a3"/>
        <w:divId w:val="1630435538"/>
      </w:pPr>
      <w:r>
        <w:t>1.1. По настоящему договору Агент за вознаграждение обязуется от своего имени, по поручению и за счет Принципала совершать юридические и иные действия, связанные с организацией перевозок грузов [указать вид транспорта] транспортом, по заявкам Принципала в указанный последним пункт назначения (далее - Агентская деятельность).</w:t>
      </w:r>
    </w:p>
    <w:p w:rsidR="006D5C65" w:rsidRDefault="00EF793C">
      <w:pPr>
        <w:pStyle w:val="a3"/>
        <w:divId w:val="1630435538"/>
      </w:pPr>
      <w:r>
        <w:t>1.2. [Указать коммерческие и иные требования к содержанию и характеру Агентской деятельности].</w:t>
      </w:r>
    </w:p>
    <w:p w:rsidR="006D5C65" w:rsidRDefault="00EF793C">
      <w:pPr>
        <w:pStyle w:val="a3"/>
        <w:divId w:val="1630435538"/>
      </w:pPr>
      <w:r>
        <w:t>1.3. По сделкам, совершенным Агентом с третьими лицами, права и обязанности возникают непосредственно у Агента.</w:t>
      </w:r>
    </w:p>
    <w:p w:rsidR="006D5C65" w:rsidRDefault="00EF793C">
      <w:pPr>
        <w:pStyle w:val="a3"/>
        <w:divId w:val="1630435538"/>
      </w:pPr>
      <w:r>
        <w:t>1.4. Территорией деятельности Агента в рамках настоящего договора является [вписать нужное].</w:t>
      </w:r>
    </w:p>
    <w:p w:rsidR="006D5C65" w:rsidRDefault="00EF793C">
      <w:pPr>
        <w:pStyle w:val="h3"/>
        <w:divId w:val="1630435538"/>
      </w:pPr>
      <w:r>
        <w:t>2. Права и обязанности сторон договора</w:t>
      </w:r>
    </w:p>
    <w:p w:rsidR="006D5C65" w:rsidRDefault="00EF793C">
      <w:pPr>
        <w:pStyle w:val="a3"/>
        <w:divId w:val="1630435538"/>
      </w:pPr>
      <w:r>
        <w:t>2.1. Принципал обязуется:</w:t>
      </w:r>
    </w:p>
    <w:p w:rsidR="006D5C65" w:rsidRDefault="00EF793C">
      <w:pPr>
        <w:pStyle w:val="a3"/>
        <w:divId w:val="1630435538"/>
      </w:pPr>
      <w:r>
        <w:t>2.1.1. Предоставлять Агенту не позднее чем за [значение] дней до планируемой даты перевозки груза заявку, в которой содержится информация о характере и свойствах груза, пунктах отправления и назначения, предпочитаемом способе отправки груза и другие сведения, необходимые Агенту для осуществления Агентской деятельности.</w:t>
      </w:r>
    </w:p>
    <w:p w:rsidR="006D5C65" w:rsidRDefault="00EF793C">
      <w:pPr>
        <w:pStyle w:val="a3"/>
        <w:divId w:val="1630435538"/>
      </w:pPr>
      <w:r>
        <w:t>Форма заявки согласовывается Сторонами в приложении к настоящему договору, являющемся его неотъемлемой частью.</w:t>
      </w:r>
    </w:p>
    <w:p w:rsidR="006D5C65" w:rsidRDefault="00EF793C">
      <w:pPr>
        <w:pStyle w:val="a3"/>
        <w:divId w:val="1630435538"/>
      </w:pPr>
      <w:r>
        <w:lastRenderedPageBreak/>
        <w:t>2.1.2. Предоставить груз в срок, в номенклатуре и в количестве, указанных в заявке, в таре и упаковке, обеспечивающих сохранность груза.</w:t>
      </w:r>
    </w:p>
    <w:p w:rsidR="006D5C65" w:rsidRDefault="00EF793C">
      <w:pPr>
        <w:pStyle w:val="a3"/>
        <w:divId w:val="1630435538"/>
      </w:pPr>
      <w:r>
        <w:t>2.1.3. Обеспечить Агента всей необходимой информацией, имуществом и документами для осуществления Агентской деятельности.</w:t>
      </w:r>
    </w:p>
    <w:p w:rsidR="006D5C65" w:rsidRDefault="00EF793C">
      <w:pPr>
        <w:pStyle w:val="a3"/>
        <w:divId w:val="1630435538"/>
      </w:pPr>
      <w:r>
        <w:t>2.1.4. Обеспечить Агента денежными средствами для осуществления Агентской деятельности, а именно: производить возмещение произведенных Агентом расходов, связанных с исполнением настоящего договора.</w:t>
      </w:r>
    </w:p>
    <w:p w:rsidR="006D5C65" w:rsidRDefault="00EF793C">
      <w:pPr>
        <w:pStyle w:val="a3"/>
        <w:divId w:val="1630435538"/>
      </w:pPr>
      <w:r>
        <w:t>2.1.5. Выплачивать Агенту вознаграждение за осуществление Агентской деятельности.</w:t>
      </w:r>
    </w:p>
    <w:p w:rsidR="006D5C65" w:rsidRDefault="00EF793C">
      <w:pPr>
        <w:pStyle w:val="a3"/>
        <w:divId w:val="1630435538"/>
      </w:pPr>
      <w:r>
        <w:t>2.1.6. Принять от Агента отчет о проделанной работе, приложенные к нему документы и все исполненное им в рамках поручения по настоящему договору.</w:t>
      </w:r>
    </w:p>
    <w:p w:rsidR="006D5C65" w:rsidRDefault="00EF793C">
      <w:pPr>
        <w:pStyle w:val="a3"/>
        <w:divId w:val="1630435538"/>
      </w:pPr>
      <w:r>
        <w:t>2.1.7. Сообщать Агенту об имеющихся возражениях по представленному отчету в течение [значение] дней после его представления.</w:t>
      </w:r>
    </w:p>
    <w:p w:rsidR="006D5C65" w:rsidRDefault="00EF793C">
      <w:pPr>
        <w:pStyle w:val="a3"/>
        <w:divId w:val="1630435538"/>
      </w:pPr>
      <w:r>
        <w:t>2.1.8. Не заключать аналогичных агентских договоров с другими агентами, действующими на определенной в настоящем договоре территории.</w:t>
      </w:r>
    </w:p>
    <w:p w:rsidR="006D5C65" w:rsidRDefault="00EF793C">
      <w:pPr>
        <w:pStyle w:val="a3"/>
        <w:divId w:val="1630435538"/>
      </w:pPr>
      <w:r>
        <w:t>2.2. Принципал имеет право:</w:t>
      </w:r>
    </w:p>
    <w:p w:rsidR="006D5C65" w:rsidRDefault="00EF793C">
      <w:pPr>
        <w:pStyle w:val="a3"/>
        <w:divId w:val="1630435538"/>
      </w:pPr>
      <w:r>
        <w:t>2.2.1. Осуществлять контроль над деятельностью Агента в части выполнения поручения.</w:t>
      </w:r>
    </w:p>
    <w:p w:rsidR="006D5C65" w:rsidRDefault="00EF793C">
      <w:pPr>
        <w:pStyle w:val="a3"/>
        <w:divId w:val="1630435538"/>
      </w:pPr>
      <w:r>
        <w:t>2.2.2. Давать Агенту дополнительные указания, касающиеся выполнения поручения по настоящему договору.</w:t>
      </w:r>
    </w:p>
    <w:p w:rsidR="006D5C65" w:rsidRDefault="00EF793C">
      <w:pPr>
        <w:pStyle w:val="a3"/>
        <w:divId w:val="1630435538"/>
      </w:pPr>
      <w:r>
        <w:t>2.2.3. Выбирать маршрут следования груза.</w:t>
      </w:r>
    </w:p>
    <w:p w:rsidR="006D5C65" w:rsidRDefault="00EF793C">
      <w:pPr>
        <w:pStyle w:val="a3"/>
        <w:divId w:val="1630435538"/>
      </w:pPr>
      <w:r>
        <w:t>2.2.4. Получать информацию о ходе исполнения Агентом настоящего договора.</w:t>
      </w:r>
    </w:p>
    <w:p w:rsidR="006D5C65" w:rsidRDefault="00EF793C">
      <w:pPr>
        <w:pStyle w:val="a3"/>
        <w:divId w:val="1630435538"/>
      </w:pPr>
      <w:r>
        <w:t>2.3. Агент обязуется:</w:t>
      </w:r>
    </w:p>
    <w:p w:rsidR="006D5C65" w:rsidRDefault="00EF793C">
      <w:pPr>
        <w:pStyle w:val="a3"/>
        <w:divId w:val="1630435538"/>
      </w:pPr>
      <w:r>
        <w:t>2.3.1. Осуществлять Агентскую деятельность добросовестно, с максимальной выгодой для Принципала.</w:t>
      </w:r>
    </w:p>
    <w:p w:rsidR="006D5C65" w:rsidRDefault="00EF793C">
      <w:pPr>
        <w:pStyle w:val="a3"/>
        <w:divId w:val="1630435538"/>
      </w:pPr>
      <w:r>
        <w:t>2.3.2. Заключать от своего имени с организациями, осуществляющими перевозку грузов, договоры на доставку грузов.</w:t>
      </w:r>
    </w:p>
    <w:p w:rsidR="006D5C65" w:rsidRDefault="00EF793C">
      <w:pPr>
        <w:pStyle w:val="a3"/>
        <w:divId w:val="1630435538"/>
      </w:pPr>
      <w:r>
        <w:t>2.3.3. Согласовывать с Принципалом возможность выполнения конкретной перевозки.</w:t>
      </w:r>
    </w:p>
    <w:p w:rsidR="006D5C65" w:rsidRDefault="00EF793C">
      <w:pPr>
        <w:pStyle w:val="a3"/>
        <w:divId w:val="1630435538"/>
      </w:pPr>
      <w:r>
        <w:t>2.3.4. В случае недостаточности сведений, внесенных в заявку или неполноты документов, предоставленных для организации перевозки груза, а также в случае обнаружения несоответствия сведений, содержащихся в документах, действительным характеристикам груза, не позднее [значение] часов в письменном виде сообщить об этом Принципалу.</w:t>
      </w:r>
    </w:p>
    <w:p w:rsidR="006D5C65" w:rsidRDefault="00EF793C">
      <w:pPr>
        <w:pStyle w:val="a3"/>
        <w:divId w:val="1630435538"/>
      </w:pPr>
      <w:r>
        <w:t>2.3.5. Выполнять указания Принципала, касающиеся осуществления Агентской деятельности, если эти указания не противоречат требованиям закона.</w:t>
      </w:r>
    </w:p>
    <w:p w:rsidR="006D5C65" w:rsidRDefault="00EF793C">
      <w:pPr>
        <w:pStyle w:val="a3"/>
        <w:divId w:val="1630435538"/>
      </w:pPr>
      <w:r>
        <w:t>2.3.6. Представлять Принципалу по его требованию всю информацию о ходе исполнения поручения по настоящему договору.</w:t>
      </w:r>
    </w:p>
    <w:p w:rsidR="006D5C65" w:rsidRDefault="00EF793C">
      <w:pPr>
        <w:pStyle w:val="a3"/>
        <w:divId w:val="1630435538"/>
      </w:pPr>
      <w:r>
        <w:lastRenderedPageBreak/>
        <w:t>2.3.7. Представлять Принципалу отчеты о проделанной по настоящему договору работе.</w:t>
      </w:r>
    </w:p>
    <w:p w:rsidR="006D5C65" w:rsidRDefault="00EF793C">
      <w:pPr>
        <w:pStyle w:val="a3"/>
        <w:divId w:val="1630435538"/>
      </w:pPr>
      <w:r>
        <w:t>2.3.8. Представлять Принципалу расчет издержек, связанных с исполнением настоящего договора, подтвержденных документально.</w:t>
      </w:r>
    </w:p>
    <w:p w:rsidR="006D5C65" w:rsidRDefault="00EF793C">
      <w:pPr>
        <w:pStyle w:val="a3"/>
        <w:divId w:val="1630435538"/>
      </w:pPr>
      <w:r>
        <w:t>2.3.9. Не заключать с другими принципалами аналогичных агентских договоров, которые должны исполняться на территории, полностью или частично совпадающей с территорией, указанной в настоящем договоре.</w:t>
      </w:r>
    </w:p>
    <w:p w:rsidR="006D5C65" w:rsidRDefault="00EF793C">
      <w:pPr>
        <w:pStyle w:val="a3"/>
        <w:divId w:val="1630435538"/>
      </w:pPr>
      <w:r>
        <w:t>2.4. Агент имеет право:</w:t>
      </w:r>
    </w:p>
    <w:p w:rsidR="006D5C65" w:rsidRDefault="00EF793C">
      <w:pPr>
        <w:pStyle w:val="a3"/>
        <w:divId w:val="1630435538"/>
      </w:pPr>
      <w:r>
        <w:t>2.4.1. Заключать субагентский договор с другим лицом, оставаясь ответственным за действия субагента перед Принципалом.</w:t>
      </w:r>
    </w:p>
    <w:p w:rsidR="006D5C65" w:rsidRDefault="00EF793C">
      <w:pPr>
        <w:pStyle w:val="a3"/>
        <w:divId w:val="1630435538"/>
      </w:pPr>
      <w:r>
        <w:t>2.4.2. Своевременно и в полном объеме получать от Принципала все согласованные суммы понесенных расходов, а также вознаграждение в соответствии с настоящим договором.</w:t>
      </w:r>
    </w:p>
    <w:p w:rsidR="006D5C65" w:rsidRDefault="00EF793C">
      <w:pPr>
        <w:pStyle w:val="h3"/>
        <w:divId w:val="1630435538"/>
      </w:pPr>
      <w:r>
        <w:t>3. Вознаграждение Агента и порядок расчетов</w:t>
      </w:r>
    </w:p>
    <w:p w:rsidR="006D5C65" w:rsidRDefault="00EF793C">
      <w:pPr>
        <w:pStyle w:val="a3"/>
        <w:divId w:val="1630435538"/>
      </w:pPr>
      <w:r>
        <w:t>3.1. За выполнение своих функций Принципал уплачивает Агенту вознаграждение в размере [значение] % от суммы расходов за выполненную перевозку.</w:t>
      </w:r>
    </w:p>
    <w:p w:rsidR="006D5C65" w:rsidRDefault="00EF793C">
      <w:pPr>
        <w:pStyle w:val="a3"/>
        <w:divId w:val="1630435538"/>
      </w:pPr>
      <w:r>
        <w:t>3.2. Вознаграждение по настоящему договору выплачивается Агенту единовременно, не позднее (значение) дней с даты предоставления отчета о проделанной работе.</w:t>
      </w:r>
    </w:p>
    <w:p w:rsidR="006D5C65" w:rsidRDefault="00EF793C">
      <w:pPr>
        <w:pStyle w:val="a3"/>
        <w:divId w:val="1630435538"/>
      </w:pPr>
      <w:r>
        <w:t>3.3. Принципал оплачивает понесенные Агентом расходы, связанные с исполнением настоящего договора, в течение [значение] дней со дня представления документов, подтверждающих указанные расходы.</w:t>
      </w:r>
    </w:p>
    <w:p w:rsidR="006D5C65" w:rsidRDefault="00EF793C">
      <w:pPr>
        <w:pStyle w:val="a3"/>
        <w:divId w:val="1630435538"/>
      </w:pPr>
      <w:r>
        <w:t>3.4. Выплата вознаграждения и возмещение расходов Агенту осуществляются путем перечисления денежных средств на расчетный счет Агента.</w:t>
      </w:r>
    </w:p>
    <w:p w:rsidR="006D5C65" w:rsidRDefault="00EF793C">
      <w:pPr>
        <w:pStyle w:val="a3"/>
        <w:divId w:val="1630435538"/>
      </w:pPr>
      <w:r>
        <w:t>3.5. Обязанность Принципала по оплате вознаграждения и сумм расходов считается исполненной с даты [списания денежных средств с расчетного счета Принципала/поступления денежных средств на расчетный счет Агента].</w:t>
      </w:r>
    </w:p>
    <w:p w:rsidR="006D5C65" w:rsidRDefault="00EF793C">
      <w:pPr>
        <w:pStyle w:val="h3"/>
        <w:divId w:val="1630435538"/>
      </w:pPr>
      <w:r>
        <w:t>4. Отчеты агента</w:t>
      </w:r>
    </w:p>
    <w:p w:rsidR="006D5C65" w:rsidRDefault="00EF793C">
      <w:pPr>
        <w:pStyle w:val="a3"/>
        <w:divId w:val="1630435538"/>
      </w:pPr>
      <w:r>
        <w:t>4.1. Агент обязуется представлять Принципалу отчеты о проделанной работе.</w:t>
      </w:r>
    </w:p>
    <w:p w:rsidR="006D5C65" w:rsidRDefault="00EF793C">
      <w:pPr>
        <w:pStyle w:val="a3"/>
        <w:divId w:val="1630435538"/>
      </w:pPr>
      <w:r>
        <w:t>4.2. Отчеты представляются Агентом по мере исполнения договора путем [указать способ передачи отчетов].</w:t>
      </w:r>
    </w:p>
    <w:p w:rsidR="006D5C65" w:rsidRDefault="00EF793C">
      <w:pPr>
        <w:pStyle w:val="a3"/>
        <w:divId w:val="1630435538"/>
      </w:pPr>
      <w:r>
        <w:t>4.3. Представленный отчет должен содержать: [вписать нужное].</w:t>
      </w:r>
    </w:p>
    <w:p w:rsidR="006D5C65" w:rsidRDefault="00EF793C">
      <w:pPr>
        <w:pStyle w:val="a3"/>
        <w:divId w:val="1630435538"/>
      </w:pPr>
      <w:r>
        <w:t>4.4. Агентом к отчету должны быть приложены необходимые доказательства расходов, произведенных Агентом при исполнении настоящего договора.</w:t>
      </w:r>
    </w:p>
    <w:p w:rsidR="006D5C65" w:rsidRDefault="00EF793C">
      <w:pPr>
        <w:pStyle w:val="a3"/>
        <w:divId w:val="1630435538"/>
      </w:pPr>
      <w:r>
        <w:t>4.5. При наличии у Принципала возражений по представленному отчету Агента Принципал должен сообщить о них последнему в течение [значение] дней со дня получения отчета. В противном случае отчет считается принятым Принципалом.</w:t>
      </w:r>
    </w:p>
    <w:p w:rsidR="006D5C65" w:rsidRDefault="00EF793C">
      <w:pPr>
        <w:pStyle w:val="h3"/>
        <w:divId w:val="1630435538"/>
      </w:pPr>
      <w:r>
        <w:lastRenderedPageBreak/>
        <w:t>5. Конфиденциальность</w:t>
      </w:r>
    </w:p>
    <w:p w:rsidR="006D5C65" w:rsidRDefault="00EF793C">
      <w:pPr>
        <w:pStyle w:val="a3"/>
        <w:divId w:val="1630435538"/>
      </w:pPr>
      <w:r>
        <w:t>5.1. Стороны договорились сохранять в режиме конфиденциальности любые сведения, полученные одной Стороной в отношении другой в ходе исполнения настоящего поручения. Режим конфиденциальности распространяется на текст настоящего договора и его основные условия, а также на любую иную информацию, которую любая из Сторон идентифицирует как конфиденциальную до или сразу после ее предоставления другой Стороне.</w:t>
      </w:r>
    </w:p>
    <w:p w:rsidR="006D5C65" w:rsidRDefault="00EF793C">
      <w:pPr>
        <w:pStyle w:val="a3"/>
        <w:divId w:val="1630435538"/>
      </w:pPr>
      <w:r>
        <w:t>5.2. К информации, признаваемой в соответствии с настоящим договором конфиденциальной, не могут относиться сведения, являющиеся в соответствии с требованиями российского законодательства общедоступными.</w:t>
      </w:r>
    </w:p>
    <w:p w:rsidR="006D5C65" w:rsidRDefault="00EF793C">
      <w:pPr>
        <w:pStyle w:val="a3"/>
        <w:divId w:val="1630435538"/>
      </w:pPr>
      <w:r>
        <w:t>5.3. Обязательства о конфиденциальности сохраняют силу в течение [вписать нужное] после истечения срока действия или расторжения настоящего договора.</w:t>
      </w:r>
    </w:p>
    <w:p w:rsidR="006D5C65" w:rsidRDefault="00EF793C">
      <w:pPr>
        <w:pStyle w:val="a3"/>
        <w:divId w:val="1630435538"/>
      </w:pPr>
      <w:r>
        <w:t>5.4. За нарушение режима конфиденциальности по настоящему договору Сторона, совершившая подобное нарушение, обязана возместить другой Стороне возникшие у нее в связи с этим нарушением понесенные прямые убытки, а также выплатить штраф в размере [значение] рублей.</w:t>
      </w:r>
    </w:p>
    <w:p w:rsidR="006D5C65" w:rsidRDefault="00EF793C">
      <w:pPr>
        <w:pStyle w:val="h3"/>
        <w:divId w:val="1630435538"/>
      </w:pPr>
      <w:r>
        <w:t>6. Ответственность сторон</w:t>
      </w:r>
    </w:p>
    <w:p w:rsidR="006D5C65" w:rsidRDefault="00EF793C">
      <w:pPr>
        <w:pStyle w:val="a3"/>
        <w:divId w:val="1630435538"/>
      </w:pPr>
      <w:r>
        <w:t>6.1.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6D5C65" w:rsidRDefault="00EF793C">
      <w:pPr>
        <w:pStyle w:val="a3"/>
        <w:divId w:val="1630435538"/>
      </w:pPr>
      <w:r>
        <w:t>6.2. Агент несет ответственность в размере действительного ущерба за сохранность документов, имущества и материальных ценностей, полученных им от Принципала или третьих лиц в процессе исполнения настоящего договора.</w:t>
      </w:r>
    </w:p>
    <w:p w:rsidR="006D5C65" w:rsidRDefault="00EF793C">
      <w:pPr>
        <w:pStyle w:val="a3"/>
        <w:divId w:val="1630435538"/>
      </w:pPr>
      <w:r>
        <w:t>6.3. За нарушение сроков уплаты вознаграждения Принципал уплачивает Агенту неустойку в размере [значение] процентов от суммы долга за каждый день просрочки.</w:t>
      </w:r>
    </w:p>
    <w:p w:rsidR="006D5C65" w:rsidRDefault="00EF793C">
      <w:pPr>
        <w:pStyle w:val="h3"/>
        <w:divId w:val="1630435538"/>
      </w:pPr>
      <w:r>
        <w:t>7. Порядок изменения и расторжения договора</w:t>
      </w:r>
    </w:p>
    <w:p w:rsidR="006D5C65" w:rsidRDefault="00EF793C">
      <w:pPr>
        <w:pStyle w:val="a3"/>
        <w:divId w:val="1630435538"/>
      </w:pPr>
      <w:r>
        <w:t>7.1.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6D5C65" w:rsidRDefault="00EF793C">
      <w:pPr>
        <w:pStyle w:val="a3"/>
        <w:divId w:val="1630435538"/>
      </w:pPr>
      <w:r>
        <w:t>7.2. Настоящий договор прекращается вследствие смерти Агента, признания его недееспособным, ограниченно дееспособным, безвестно отсутствующим или несостоятельным (банкротом).</w:t>
      </w:r>
    </w:p>
    <w:p w:rsidR="006D5C65" w:rsidRDefault="00EF793C">
      <w:pPr>
        <w:pStyle w:val="a3"/>
        <w:divId w:val="1630435538"/>
      </w:pPr>
      <w:r>
        <w:t>7.3. Настоящий договор может быть расторгнут досрочно по инициативе любой из Сторон.</w:t>
      </w:r>
    </w:p>
    <w:p w:rsidR="006D5C65" w:rsidRDefault="00EF793C">
      <w:pPr>
        <w:pStyle w:val="a3"/>
        <w:divId w:val="1630435538"/>
      </w:pPr>
      <w:r>
        <w:t>О своем намерении расторгнуть настоящий договор Сторона-инициатор уведомляет другую Сторону за [значение] рабочих дней до предполагаемой даты расторжения договора путем направления письменного уведомления [указать способ направления уведомления].</w:t>
      </w:r>
    </w:p>
    <w:p w:rsidR="006D5C65" w:rsidRDefault="00EF793C">
      <w:pPr>
        <w:pStyle w:val="a3"/>
        <w:divId w:val="1630435538"/>
      </w:pPr>
      <w:r>
        <w:lastRenderedPageBreak/>
        <w:t>7.4. Если Принципал отказался от настоящего договора, Агент сохраняет право на вознаграждение за услуги, оказанные им до прекращения настоящего договора.</w:t>
      </w:r>
    </w:p>
    <w:p w:rsidR="006D5C65" w:rsidRDefault="00EF793C">
      <w:pPr>
        <w:pStyle w:val="h3"/>
        <w:divId w:val="1630435538"/>
      </w:pPr>
      <w:r>
        <w:t>8. Порядок разрешения споров</w:t>
      </w:r>
    </w:p>
    <w:p w:rsidR="006D5C65" w:rsidRDefault="00EF793C">
      <w:pPr>
        <w:pStyle w:val="a3"/>
        <w:divId w:val="1630435538"/>
      </w:pPr>
      <w:r>
        <w:t>8.1.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6D5C65" w:rsidRDefault="00EF793C">
      <w:pPr>
        <w:pStyle w:val="a3"/>
        <w:divId w:val="1630435538"/>
      </w:pPr>
      <w:r>
        <w:t>8.2. В случае,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6D5C65" w:rsidRDefault="00EF793C">
      <w:pPr>
        <w:pStyle w:val="h3"/>
        <w:divId w:val="1630435538"/>
      </w:pPr>
      <w:r>
        <w:t>9. Заключительные положения</w:t>
      </w:r>
    </w:p>
    <w:p w:rsidR="006D5C65" w:rsidRDefault="00EF793C">
      <w:pPr>
        <w:pStyle w:val="a3"/>
        <w:divId w:val="1630435538"/>
      </w:pPr>
      <w:r>
        <w:t>9.1.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6D5C65" w:rsidRDefault="00EF793C">
      <w:pPr>
        <w:pStyle w:val="a3"/>
        <w:divId w:val="1630435538"/>
      </w:pPr>
      <w:r>
        <w:t>9.2. Договор вступает в силу с момента подписания и действует до [число, месяц, год]. В случае, если ни одна из Сторон не заявит о его расторжении, договор считается продленным на 1 год. То же правило применяется и в дальнейшем.</w:t>
      </w:r>
    </w:p>
    <w:p w:rsidR="006D5C65" w:rsidRDefault="00EF793C">
      <w:pPr>
        <w:pStyle w:val="a3"/>
        <w:divId w:val="1630435538"/>
      </w:pPr>
      <w:r>
        <w:t>9.3. Во всем остальном, что не предусмотрено настоящим договором, Стороны руководствуются действующим законодательством РФ.</w:t>
      </w:r>
    </w:p>
    <w:p w:rsidR="006D5C65" w:rsidRDefault="00EF793C">
      <w:pPr>
        <w:pStyle w:val="h3"/>
        <w:divId w:val="1630435538"/>
      </w:pPr>
      <w:r>
        <w:t>10. Адреса и реквизиты сторон</w:t>
      </w:r>
    </w:p>
    <w:p w:rsidR="006D5C65" w:rsidRDefault="00EF793C">
      <w:pPr>
        <w:pStyle w:val="a3"/>
        <w:divId w:val="1630435538"/>
      </w:pPr>
      <w:r>
        <w:t>Принципал                          Агент</w:t>
      </w:r>
    </w:p>
    <w:p w:rsidR="006D5C65" w:rsidRDefault="00EF793C">
      <w:pPr>
        <w:pStyle w:val="a3"/>
        <w:divId w:val="1630435538"/>
      </w:pPr>
      <w:r>
        <w:t>[вписать нужное]                   [вписать нужное]</w:t>
      </w:r>
    </w:p>
    <w:p w:rsidR="006D5C65" w:rsidRDefault="00EF793C">
      <w:pPr>
        <w:pStyle w:val="a3"/>
        <w:divId w:val="1630435538"/>
      </w:pPr>
      <w:r>
        <w:t>[должность,   подпись,   инициалы, [подпись, инициалы, фамилия]</w:t>
      </w:r>
    </w:p>
    <w:p w:rsidR="006D5C65" w:rsidRDefault="00EF793C">
      <w:pPr>
        <w:pStyle w:val="a3"/>
        <w:divId w:val="1630435538"/>
      </w:pPr>
      <w:r>
        <w:t>фамилия]</w:t>
      </w:r>
    </w:p>
    <w:p w:rsidR="006D5C65" w:rsidRDefault="00EF793C">
      <w:pPr>
        <w:pStyle w:val="a3"/>
        <w:divId w:val="1630435538"/>
      </w:pPr>
      <w:r>
        <w:t>                                    М. П.</w:t>
      </w:r>
    </w:p>
    <w:p w:rsidR="006D5C65" w:rsidRDefault="00EF793C">
      <w:pPr>
        <w:pStyle w:val="a3"/>
        <w:divId w:val="1630435538"/>
      </w:pPr>
      <w:r>
        <w:t>М. П.</w:t>
      </w:r>
    </w:p>
    <w:p w:rsidR="006D5C65" w:rsidRDefault="00EF793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5D466A" w:rsidRPr="00D769CE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5D466A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6D5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3C"/>
    <w:rsid w:val="005D466A"/>
    <w:rsid w:val="006D5C65"/>
    <w:rsid w:val="00E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5372D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43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102;&#1088;&#1080;&#1089;&#1090;&#1084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1487</Words>
  <Characters>8477</Characters>
  <Application>Microsoft Office Word</Application>
  <DocSecurity>0</DocSecurity>
  <Lines>70</Lines>
  <Paragraphs>19</Paragraphs>
  <ScaleCrop>false</ScaleCrop>
  <Company/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 по перевозке грузов (агент - индивидуальный предприниматель) - в MS Word (.doc)</dc:title>
  <dc:subject/>
  <dc:creator>Admin</dc:creator>
  <cp:keywords/>
  <dc:description/>
  <cp:lastModifiedBy>Dan</cp:lastModifiedBy>
  <cp:revision>4</cp:revision>
  <dcterms:created xsi:type="dcterms:W3CDTF">2019-11-26T16:17:00Z</dcterms:created>
  <dcterms:modified xsi:type="dcterms:W3CDTF">2020-01-10T09:58:00Z</dcterms:modified>
</cp:coreProperties>
</file>